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3" w:rsidRPr="00ED7BBE" w:rsidRDefault="00345AE1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ТИПОВОЙ </w:t>
      </w:r>
      <w:r w:rsidR="008B7C43" w:rsidRPr="00ED7BBE">
        <w:rPr>
          <w:rFonts w:ascii="Times New Roman" w:hAnsi="Times New Roman"/>
          <w:sz w:val="24"/>
          <w:szCs w:val="24"/>
        </w:rPr>
        <w:t>ПЕРЕЧЕНЬ ВОПРОСОВ</w:t>
      </w:r>
    </w:p>
    <w:p w:rsidR="00395CEF" w:rsidRPr="00395CEF" w:rsidRDefault="008B7C43" w:rsidP="00E85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в рамках проведения публичных обсуждений </w:t>
      </w:r>
      <w:r w:rsidR="00E856FD">
        <w:rPr>
          <w:rFonts w:ascii="Times New Roman" w:hAnsi="Times New Roman"/>
          <w:sz w:val="24"/>
          <w:szCs w:val="24"/>
        </w:rPr>
        <w:t xml:space="preserve">уведомления о разработке проекта муниципального нормативного правового акта </w:t>
      </w:r>
    </w:p>
    <w:p w:rsidR="00594D75" w:rsidRPr="00594D75" w:rsidRDefault="00594D75" w:rsidP="0059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4D7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положений о предоставлении субсидий</w:t>
      </w:r>
    </w:p>
    <w:p w:rsidR="00594D75" w:rsidRPr="00594D75" w:rsidRDefault="00594D75" w:rsidP="00594D7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4D75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 </w:t>
      </w:r>
      <w:r w:rsidRPr="00594D7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«Развитие малых форм </w:t>
      </w:r>
    </w:p>
    <w:p w:rsidR="008B7C43" w:rsidRPr="00ED7BBE" w:rsidRDefault="00594D75" w:rsidP="00594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D75">
        <w:rPr>
          <w:rFonts w:ascii="Times New Roman" w:eastAsia="Arial Unicode MS" w:hAnsi="Times New Roman" w:cs="Times New Roman"/>
          <w:color w:val="000000"/>
          <w:sz w:val="24"/>
          <w:szCs w:val="24"/>
        </w:rPr>
        <w:t>хозяйствования муниципального образования «Асиновский район»</w:t>
      </w:r>
      <w:r w:rsidR="00FB2E9F">
        <w:rPr>
          <w:rFonts w:ascii="Times New Roman" w:eastAsia="Arial Unicode MS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856FD">
        <w:rPr>
          <w:rFonts w:ascii="Times New Roman" w:hAnsi="Times New Roman" w:cs="Times New Roman"/>
          <w:sz w:val="24"/>
          <w:szCs w:val="24"/>
          <w:u w:val="single"/>
        </w:rPr>
        <w:t xml:space="preserve"> (далее – НПА)</w:t>
      </w:r>
    </w:p>
    <w:p w:rsidR="008B7C43" w:rsidRPr="00ED7BBE" w:rsidRDefault="008B7C43" w:rsidP="00345A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 w:rsidR="008B7C43" w:rsidRPr="00603530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D7BBE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8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t xml:space="preserve"> </w:t>
      </w:r>
      <w:r w:rsidRPr="00ED7BBE">
        <w:rPr>
          <w:rFonts w:ascii="Times New Roman" w:hAnsi="Times New Roman"/>
          <w:sz w:val="24"/>
          <w:szCs w:val="24"/>
        </w:rPr>
        <w:t xml:space="preserve">не позднее </w:t>
      </w:r>
      <w:r w:rsidR="00922B04" w:rsidRPr="00603530">
        <w:rPr>
          <w:rFonts w:ascii="Times New Roman" w:hAnsi="Times New Roman"/>
          <w:sz w:val="24"/>
          <w:szCs w:val="24"/>
          <w:u w:val="single"/>
        </w:rPr>
        <w:t>1</w:t>
      </w:r>
      <w:r w:rsidR="00FB2E9F">
        <w:rPr>
          <w:rFonts w:ascii="Times New Roman" w:hAnsi="Times New Roman"/>
          <w:sz w:val="24"/>
          <w:szCs w:val="24"/>
          <w:u w:val="single"/>
        </w:rPr>
        <w:t>5</w:t>
      </w:r>
      <w:r w:rsidR="00F73899" w:rsidRPr="00603530">
        <w:rPr>
          <w:rFonts w:ascii="Times New Roman" w:hAnsi="Times New Roman"/>
          <w:sz w:val="24"/>
          <w:szCs w:val="24"/>
          <w:u w:val="single"/>
        </w:rPr>
        <w:t>.</w:t>
      </w:r>
      <w:r w:rsidR="00922B04" w:rsidRPr="00603530">
        <w:rPr>
          <w:rFonts w:ascii="Times New Roman" w:hAnsi="Times New Roman"/>
          <w:sz w:val="24"/>
          <w:szCs w:val="24"/>
          <w:u w:val="single"/>
        </w:rPr>
        <w:t>03</w:t>
      </w:r>
      <w:r w:rsidR="00F73899" w:rsidRPr="00603530">
        <w:rPr>
          <w:rFonts w:ascii="Times New Roman" w:hAnsi="Times New Roman"/>
          <w:sz w:val="24"/>
          <w:szCs w:val="24"/>
          <w:u w:val="single"/>
        </w:rPr>
        <w:t>.20</w:t>
      </w:r>
      <w:r w:rsidR="00390410" w:rsidRPr="00603530">
        <w:rPr>
          <w:rFonts w:ascii="Times New Roman" w:hAnsi="Times New Roman"/>
          <w:sz w:val="24"/>
          <w:szCs w:val="24"/>
          <w:u w:val="single"/>
        </w:rPr>
        <w:t>2</w:t>
      </w:r>
      <w:r w:rsidR="00FB2E9F">
        <w:rPr>
          <w:rFonts w:ascii="Times New Roman" w:hAnsi="Times New Roman"/>
          <w:sz w:val="24"/>
          <w:szCs w:val="24"/>
          <w:u w:val="single"/>
        </w:rPr>
        <w:t>2</w:t>
      </w:r>
      <w:r w:rsidRPr="00603530">
        <w:rPr>
          <w:rFonts w:ascii="Times New Roman" w:hAnsi="Times New Roman"/>
          <w:sz w:val="24"/>
          <w:szCs w:val="24"/>
          <w:u w:val="single"/>
        </w:rPr>
        <w:t>.</w:t>
      </w:r>
    </w:p>
    <w:p w:rsid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23CB5" w:rsidRPr="00C23CB5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23CB5" w:rsidRPr="00C23CB5" w:rsidTr="0095534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организации______________________________________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C23CB5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C23CB5">
        <w:rPr>
          <w:rFonts w:ascii="Times New Roman" w:hAnsi="Times New Roman"/>
          <w:sz w:val="24"/>
          <w:szCs w:val="24"/>
        </w:rPr>
        <w:t>данного</w:t>
      </w:r>
      <w:proofErr w:type="gramEnd"/>
      <w:r w:rsidRPr="00C23CB5">
        <w:rPr>
          <w:rFonts w:ascii="Times New Roman" w:hAnsi="Times New Roman"/>
          <w:sz w:val="24"/>
          <w:szCs w:val="24"/>
        </w:rPr>
        <w:t xml:space="preserve"> НПА?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    </w:t>
      </w:r>
      <w:r w:rsidR="004B3583">
        <w:rPr>
          <w:rFonts w:ascii="Times New Roman" w:hAnsi="Times New Roman"/>
          <w:sz w:val="24"/>
          <w:szCs w:val="24"/>
        </w:rPr>
        <w:t>5</w:t>
      </w:r>
      <w:r w:rsidRPr="00C23CB5">
        <w:rPr>
          <w:rFonts w:ascii="Times New Roman" w:hAnsi="Times New Roman"/>
          <w:sz w:val="24"/>
          <w:szCs w:val="24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6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7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8</w:t>
      </w:r>
      <w:r w:rsidRPr="00C23CB5">
        <w:rPr>
          <w:rFonts w:ascii="Times New Roman" w:hAnsi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B4F70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9</w:t>
      </w:r>
      <w:r w:rsidRPr="00C23CB5">
        <w:rPr>
          <w:rFonts w:ascii="Times New Roman" w:hAnsi="Times New Roman"/>
          <w:sz w:val="24"/>
          <w:szCs w:val="24"/>
        </w:rPr>
        <w:t>. Иные предложения и замечания по проекту НПА.</w:t>
      </w:r>
    </w:p>
    <w:p w:rsidR="004D7BFF" w:rsidRDefault="004D7BFF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FF" w:rsidRDefault="004D7BFF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FF" w:rsidRDefault="004D7BFF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FF" w:rsidRDefault="004D7BFF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t xml:space="preserve"> к типовому перечню вопросов </w:t>
      </w: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t>для проведения публичных консультаций</w:t>
      </w: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4D7BFF" w:rsidRPr="00820EF5" w:rsidRDefault="004D7BFF" w:rsidP="004D7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4D7BFF" w:rsidRPr="00820EF5" w:rsidRDefault="004D7BFF" w:rsidP="004D7BF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ОПРОСНЫЙ ЛИСТ</w:t>
      </w:r>
    </w:p>
    <w:p w:rsidR="004D7BFF" w:rsidRPr="00820EF5" w:rsidRDefault="004D7BFF" w:rsidP="004D7BF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4D7BFF" w:rsidRPr="00820EF5" w:rsidRDefault="004D7BFF" w:rsidP="004D7BF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7BFF" w:rsidRPr="00820EF5" w:rsidRDefault="004D7BFF" w:rsidP="004D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менее 5;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5-10;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11-15;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г) 16-20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д) ____________(Ваш вариант)</w:t>
      </w:r>
    </w:p>
    <w:p w:rsidR="004D7BFF" w:rsidRPr="00820EF5" w:rsidRDefault="004D7BFF" w:rsidP="004D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4D7BFF" w:rsidRPr="00820EF5" w:rsidRDefault="004D7BFF" w:rsidP="004D7BF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820EF5">
        <w:rPr>
          <w:rFonts w:ascii="Times New Roman" w:hAnsi="Times New Roman"/>
          <w:sz w:val="24"/>
          <w:szCs w:val="24"/>
        </w:rPr>
        <w:t>т.ч</w:t>
      </w:r>
      <w:proofErr w:type="spellEnd"/>
      <w:r w:rsidRPr="00820EF5">
        <w:rPr>
          <w:rFonts w:ascii="Times New Roman" w:hAnsi="Times New Roman"/>
          <w:sz w:val="24"/>
          <w:szCs w:val="24"/>
        </w:rPr>
        <w:t>. государственных):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20EF5">
        <w:rPr>
          <w:rFonts w:ascii="Times New Roman" w:hAnsi="Times New Roman"/>
          <w:sz w:val="24"/>
          <w:szCs w:val="24"/>
        </w:rPr>
        <w:t>найм</w:t>
      </w:r>
      <w:proofErr w:type="spellEnd"/>
      <w:r w:rsidRPr="00820EF5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lastRenderedPageBreak/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II</w:t>
      </w:r>
      <w:r w:rsidRPr="00820EF5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  <w:lang w:val="en-US"/>
        </w:rPr>
        <w:t>VIII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20EF5">
        <w:rPr>
          <w:rFonts w:ascii="Times New Roman" w:hAnsi="Times New Roman"/>
          <w:sz w:val="24"/>
          <w:szCs w:val="24"/>
        </w:rPr>
        <w:t>иное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820EF5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1-2;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3-5;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V) ____________(Ваш вариант)</w:t>
      </w:r>
    </w:p>
    <w:p w:rsidR="004D7BFF" w:rsidRPr="00820EF5" w:rsidRDefault="004D7BFF" w:rsidP="004D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Оцените, каковы будут Ваши содержательные издержки</w:t>
      </w:r>
      <w:r w:rsidRPr="00820EF5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820EF5">
        <w:rPr>
          <w:rFonts w:ascii="Times New Roman" w:hAnsi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820EF5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(часов):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4D7BFF" w:rsidRPr="00820EF5" w:rsidRDefault="004D7BFF" w:rsidP="004D7BFF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4D7BFF" w:rsidRPr="00820EF5" w:rsidRDefault="004D7BFF" w:rsidP="004D7BF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820EF5">
        <w:rPr>
          <w:rFonts w:ascii="Times New Roman" w:hAnsi="Times New Roman"/>
          <w:sz w:val="24"/>
          <w:szCs w:val="24"/>
        </w:rPr>
        <w:t>найм</w:t>
      </w:r>
      <w:proofErr w:type="spellEnd"/>
      <w:r w:rsidRPr="00820EF5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</w:t>
      </w:r>
      <w:r w:rsidRPr="00820EF5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D7BFF" w:rsidRPr="00820EF5" w:rsidRDefault="004D7BFF" w:rsidP="004D7BFF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  <w:lang w:val="en-US"/>
        </w:rPr>
        <w:t>VII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20EF5">
        <w:rPr>
          <w:rFonts w:ascii="Times New Roman" w:hAnsi="Times New Roman"/>
          <w:sz w:val="24"/>
          <w:szCs w:val="24"/>
        </w:rPr>
        <w:t>иное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4D7BFF" w:rsidRPr="00820EF5" w:rsidRDefault="004D7BFF" w:rsidP="004D7BF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820EF5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1-2;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3-5;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III 3) 6-10;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V) ____________(Ваш вариант)</w:t>
      </w:r>
    </w:p>
    <w:p w:rsidR="004D7BFF" w:rsidRPr="00820EF5" w:rsidRDefault="004D7BFF" w:rsidP="004D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lastRenderedPageBreak/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50-100;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101-150;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151-200;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г) 201-250;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д) 251-300;</w:t>
      </w:r>
    </w:p>
    <w:p w:rsidR="004D7BFF" w:rsidRPr="00820EF5" w:rsidRDefault="004D7BFF" w:rsidP="004D7BF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е) ____________(Ваш вариант)</w:t>
      </w:r>
    </w:p>
    <w:p w:rsidR="004D7BFF" w:rsidRPr="00820EF5" w:rsidRDefault="004D7BFF" w:rsidP="004D7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7BFF" w:rsidRPr="00820EF5" w:rsidRDefault="004D7BFF" w:rsidP="004D7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7BFF" w:rsidRPr="00820EF5" w:rsidRDefault="004D7BFF" w:rsidP="004D7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7BFF" w:rsidRPr="00C23CB5" w:rsidRDefault="004D7BFF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7BFF" w:rsidRPr="00C23CB5" w:rsidSect="00E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A" w:rsidRDefault="003C65FA" w:rsidP="004D7BFF">
      <w:pPr>
        <w:spacing w:after="0" w:line="240" w:lineRule="auto"/>
      </w:pPr>
      <w:r>
        <w:separator/>
      </w:r>
    </w:p>
  </w:endnote>
  <w:endnote w:type="continuationSeparator" w:id="0">
    <w:p w:rsidR="003C65FA" w:rsidRDefault="003C65FA" w:rsidP="004D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A" w:rsidRDefault="003C65FA" w:rsidP="004D7BFF">
      <w:pPr>
        <w:spacing w:after="0" w:line="240" w:lineRule="auto"/>
      </w:pPr>
      <w:r>
        <w:separator/>
      </w:r>
    </w:p>
  </w:footnote>
  <w:footnote w:type="continuationSeparator" w:id="0">
    <w:p w:rsidR="003C65FA" w:rsidRDefault="003C65FA" w:rsidP="004D7BFF">
      <w:pPr>
        <w:spacing w:after="0" w:line="240" w:lineRule="auto"/>
      </w:pPr>
      <w:r>
        <w:continuationSeparator/>
      </w:r>
    </w:p>
  </w:footnote>
  <w:footnote w:id="1">
    <w:p w:rsidR="004D7BFF" w:rsidRPr="00ED7232" w:rsidRDefault="004D7BFF" w:rsidP="004D7BFF">
      <w:pPr>
        <w:pStyle w:val="ConsPlusNormal"/>
        <w:jc w:val="both"/>
        <w:rPr>
          <w:rFonts w:ascii="Times New Roman" w:hAnsi="Times New Roman" w:cs="Times New Roman"/>
        </w:rPr>
      </w:pPr>
      <w:r w:rsidRPr="00ED7232">
        <w:rPr>
          <w:rStyle w:val="a4"/>
          <w:rFonts w:ascii="Times New Roman" w:hAnsi="Times New Roman"/>
        </w:rPr>
        <w:footnoteRef/>
      </w:r>
      <w:r w:rsidRPr="00ED723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D7BFF" w:rsidRDefault="004D7BFF" w:rsidP="004D7BFF">
      <w:pPr>
        <w:pStyle w:val="ConsPlusNormal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C43"/>
    <w:rsid w:val="00070B9D"/>
    <w:rsid w:val="00147064"/>
    <w:rsid w:val="001B4F70"/>
    <w:rsid w:val="002875EC"/>
    <w:rsid w:val="00345AE1"/>
    <w:rsid w:val="00390410"/>
    <w:rsid w:val="00395CEF"/>
    <w:rsid w:val="003C65FA"/>
    <w:rsid w:val="004B3583"/>
    <w:rsid w:val="004D7BFF"/>
    <w:rsid w:val="00594D75"/>
    <w:rsid w:val="00603530"/>
    <w:rsid w:val="006A5569"/>
    <w:rsid w:val="0070299D"/>
    <w:rsid w:val="00733B44"/>
    <w:rsid w:val="00852FFF"/>
    <w:rsid w:val="008A5581"/>
    <w:rsid w:val="008B7C43"/>
    <w:rsid w:val="00922B04"/>
    <w:rsid w:val="00C23CB5"/>
    <w:rsid w:val="00E856FD"/>
    <w:rsid w:val="00EB53A9"/>
    <w:rsid w:val="00F12138"/>
    <w:rsid w:val="00F73899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C43"/>
    <w:rPr>
      <w:color w:val="0000FF" w:themeColor="hyperlink"/>
      <w:u w:val="single"/>
    </w:rPr>
  </w:style>
  <w:style w:type="paragraph" w:customStyle="1" w:styleId="ConsPlusNormal">
    <w:name w:val="ConsPlusNormal"/>
    <w:rsid w:val="008B7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4">
    <w:name w:val="footnote reference"/>
    <w:semiHidden/>
    <w:rsid w:val="004D7B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Шарыгина </cp:lastModifiedBy>
  <cp:revision>16</cp:revision>
  <cp:lastPrinted>2021-02-12T04:36:00Z</cp:lastPrinted>
  <dcterms:created xsi:type="dcterms:W3CDTF">2017-05-12T09:13:00Z</dcterms:created>
  <dcterms:modified xsi:type="dcterms:W3CDTF">2022-02-09T02:53:00Z</dcterms:modified>
</cp:coreProperties>
</file>